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239AC" w:rsidRDefault="00000000">
      <w:pPr>
        <w:keepNext/>
        <w:spacing w:before="200" w:after="0"/>
        <w:jc w:val="center"/>
      </w:pPr>
      <w:r>
        <w:rPr>
          <w:rFonts w:ascii="Calibri" w:eastAsia="Calibri" w:hAnsi="Calibri" w:cs="Calibri"/>
          <w:b/>
          <w:bCs/>
          <w:color w:val="000000"/>
          <w:sz w:val="26"/>
          <w:szCs w:val="26"/>
        </w:rPr>
        <w:t>DYHA Board Meeting Minutes</w:t>
      </w:r>
    </w:p>
    <w:p w14:paraId="00000002" w14:textId="77777777" w:rsidR="00E239AC" w:rsidRDefault="00000000">
      <w:pPr>
        <w:keepNext/>
        <w:spacing w:before="200" w:after="0"/>
        <w:jc w:val="center"/>
      </w:pPr>
      <w:r>
        <w:rPr>
          <w:rFonts w:ascii="Calibri" w:eastAsia="Calibri" w:hAnsi="Calibri" w:cs="Calibri"/>
          <w:b/>
          <w:bCs/>
          <w:color w:val="000000"/>
          <w:sz w:val="26"/>
          <w:szCs w:val="26"/>
        </w:rPr>
        <w:t>Date: June 16, 2026</w:t>
      </w:r>
    </w:p>
    <w:p w14:paraId="00000003" w14:textId="77777777" w:rsidR="00E239AC" w:rsidRDefault="00000000">
      <w:pPr>
        <w:keepNext/>
        <w:spacing w:before="200" w:after="0"/>
        <w:jc w:val="center"/>
      </w:pPr>
      <w:r>
        <w:rPr>
          <w:rFonts w:ascii="Calibri" w:eastAsia="Calibri" w:hAnsi="Calibri" w:cs="Calibri"/>
          <w:b/>
          <w:bCs/>
          <w:color w:val="000000"/>
          <w:sz w:val="26"/>
          <w:szCs w:val="26"/>
        </w:rPr>
        <w:t>Time: 6:00 PM</w:t>
      </w:r>
    </w:p>
    <w:p w14:paraId="00000004" w14:textId="77777777" w:rsidR="00E239AC" w:rsidRDefault="00000000">
      <w:pPr>
        <w:keepNext/>
        <w:spacing w:before="200" w:after="0"/>
        <w:jc w:val="center"/>
      </w:pPr>
      <w:r>
        <w:rPr>
          <w:rFonts w:ascii="Calibri" w:eastAsia="Calibri" w:hAnsi="Calibri" w:cs="Calibri"/>
          <w:b/>
          <w:bCs/>
          <w:color w:val="000000"/>
          <w:sz w:val="26"/>
          <w:szCs w:val="26"/>
        </w:rPr>
        <w:t xml:space="preserve">Location: Dubuque </w:t>
      </w:r>
      <w:proofErr w:type="spellStart"/>
      <w:r>
        <w:rPr>
          <w:rFonts w:ascii="Calibri" w:eastAsia="Calibri" w:hAnsi="Calibri" w:cs="Calibri"/>
          <w:b/>
          <w:bCs/>
          <w:color w:val="000000"/>
          <w:sz w:val="26"/>
          <w:szCs w:val="26"/>
        </w:rPr>
        <w:t>ImOn</w:t>
      </w:r>
      <w:proofErr w:type="spellEnd"/>
      <w:r>
        <w:rPr>
          <w:rFonts w:ascii="Calibri" w:eastAsia="Calibri" w:hAnsi="Calibri" w:cs="Calibri"/>
          <w:b/>
          <w:bCs/>
          <w:color w:val="000000"/>
          <w:sz w:val="26"/>
          <w:szCs w:val="26"/>
        </w:rPr>
        <w:t xml:space="preserve"> Arena Community Room</w:t>
      </w:r>
    </w:p>
    <w:p w14:paraId="00000005" w14:textId="77777777" w:rsidR="00E239AC" w:rsidRDefault="00000000">
      <w:pPr>
        <w:keepNext/>
        <w:spacing w:before="200" w:after="0"/>
      </w:pPr>
      <w:r>
        <w:rPr>
          <w:rFonts w:ascii="Calibri" w:eastAsia="Calibri" w:hAnsi="Calibri" w:cs="Calibri"/>
          <w:b/>
          <w:bCs/>
          <w:color w:val="000000"/>
          <w:sz w:val="26"/>
          <w:szCs w:val="26"/>
        </w:rPr>
        <w:t>Call to Order</w:t>
      </w:r>
    </w:p>
    <w:p w14:paraId="00000006" w14:textId="77777777" w:rsidR="00E239AC" w:rsidRDefault="00000000">
      <w:r>
        <w:t>Meeting called to order at 6:09 PM by Jess Smith.</w:t>
      </w:r>
    </w:p>
    <w:p w14:paraId="00000007" w14:textId="77777777" w:rsidR="00E239AC" w:rsidRDefault="00000000">
      <w:pPr>
        <w:keepNext/>
        <w:spacing w:before="200" w:after="0"/>
      </w:pPr>
      <w:r>
        <w:rPr>
          <w:rFonts w:ascii="Calibri" w:eastAsia="Calibri" w:hAnsi="Calibri" w:cs="Calibri"/>
          <w:b/>
          <w:bCs/>
          <w:color w:val="000000"/>
          <w:sz w:val="26"/>
          <w:szCs w:val="26"/>
        </w:rPr>
        <w:t>Attendance</w:t>
      </w:r>
    </w:p>
    <w:p w14:paraId="00000008" w14:textId="77777777" w:rsidR="00E239AC" w:rsidRDefault="00000000">
      <w:r>
        <w:t>Present: Jess Smith, Curt Freihoefer, Chad Wilwert, Mike Lennon, Mike Leppellere, Joe Hoffman, Kayla Rawson</w:t>
      </w:r>
    </w:p>
    <w:p w14:paraId="00000009" w14:textId="77777777" w:rsidR="00E239AC" w:rsidRDefault="00000000">
      <w:r>
        <w:t xml:space="preserve">Non-Member: Mark </w:t>
      </w:r>
      <w:proofErr w:type="spellStart"/>
      <w:r>
        <w:t>Plantery</w:t>
      </w:r>
      <w:proofErr w:type="spellEnd"/>
      <w:r>
        <w:t xml:space="preserve">, Amy </w:t>
      </w:r>
      <w:proofErr w:type="spellStart"/>
      <w:r>
        <w:t>Sookochoff</w:t>
      </w:r>
      <w:proofErr w:type="spellEnd"/>
    </w:p>
    <w:p w14:paraId="0000000A" w14:textId="77777777" w:rsidR="00E239AC" w:rsidRDefault="00000000">
      <w:pPr>
        <w:keepNext/>
        <w:spacing w:before="200" w:after="0"/>
      </w:pPr>
      <w:r>
        <w:rPr>
          <w:rFonts w:ascii="Calibri" w:eastAsia="Calibri" w:hAnsi="Calibri" w:cs="Calibri"/>
          <w:b/>
          <w:bCs/>
          <w:color w:val="000000"/>
          <w:sz w:val="26"/>
          <w:szCs w:val="26"/>
        </w:rPr>
        <w:t>Approval of Previous Minutes</w:t>
      </w:r>
    </w:p>
    <w:p w14:paraId="0000000B" w14:textId="77777777" w:rsidR="00E239AC" w:rsidRDefault="00000000">
      <w:r>
        <w:t xml:space="preserve">The minutes from the prior meeting were previously distributed. Motion to approve by Chad Wilwert, seconded by Cody Lytle. All in favor; motion carried. </w:t>
      </w:r>
    </w:p>
    <w:p w14:paraId="0000000C" w14:textId="77777777" w:rsidR="00E239AC" w:rsidRDefault="00000000">
      <w:r>
        <w:t>Other items: Email distribution for family gift was approved. All in favor; motion carried.</w:t>
      </w:r>
    </w:p>
    <w:p w14:paraId="0000000D" w14:textId="77777777" w:rsidR="00E239AC" w:rsidRDefault="00000000">
      <w:pPr>
        <w:keepNext/>
        <w:spacing w:before="200" w:after="0"/>
      </w:pPr>
      <w:r>
        <w:rPr>
          <w:rFonts w:ascii="Calibri" w:eastAsia="Calibri" w:hAnsi="Calibri" w:cs="Calibri"/>
          <w:b/>
          <w:bCs/>
          <w:color w:val="000000"/>
          <w:sz w:val="26"/>
          <w:szCs w:val="26"/>
        </w:rPr>
        <w:t>Treasurer’s Report</w:t>
      </w:r>
    </w:p>
    <w:p w14:paraId="0000000E" w14:textId="77777777" w:rsidR="00E239AC" w:rsidRDefault="00000000">
      <w:r>
        <w:t>The proposed 2026–2027 budget was reviewed and discussed. Fees to be determined prior to July 1.</w:t>
      </w:r>
    </w:p>
    <w:p w14:paraId="0000000F" w14:textId="77777777" w:rsidR="00E239AC" w:rsidRDefault="00000000">
      <w:pPr>
        <w:keepNext/>
        <w:spacing w:before="200" w:after="0"/>
      </w:pPr>
      <w:r>
        <w:rPr>
          <w:rFonts w:ascii="Calibri" w:eastAsia="Calibri" w:hAnsi="Calibri" w:cs="Calibri"/>
          <w:b/>
          <w:bCs/>
          <w:color w:val="000000"/>
          <w:sz w:val="26"/>
          <w:szCs w:val="26"/>
        </w:rPr>
        <w:t>High School Update</w:t>
      </w:r>
    </w:p>
    <w:p w14:paraId="00000010" w14:textId="77777777" w:rsidR="00E239AC" w:rsidRDefault="00000000">
      <w:r>
        <w:t>High school skate scheduled for June 25. Fifteen teams are expected in the High School league, with Iowa City joining. Schedule to be released after the USHL schedule is finalized on June 25.</w:t>
      </w:r>
    </w:p>
    <w:p w14:paraId="00000011" w14:textId="77777777" w:rsidR="00E239AC" w:rsidRDefault="00000000">
      <w:pPr>
        <w:keepNext/>
        <w:spacing w:before="200" w:after="0"/>
      </w:pPr>
      <w:r>
        <w:rPr>
          <w:rFonts w:ascii="Calibri" w:eastAsia="Calibri" w:hAnsi="Calibri" w:cs="Calibri"/>
          <w:b/>
          <w:bCs/>
          <w:color w:val="000000"/>
          <w:sz w:val="26"/>
          <w:szCs w:val="26"/>
        </w:rPr>
        <w:t>Summer Stay Sharps</w:t>
      </w:r>
    </w:p>
    <w:p w14:paraId="00000012" w14:textId="77777777" w:rsidR="00E239AC" w:rsidRDefault="00000000">
      <w:r>
        <w:t>Registration numbers were discussed, with sessions scheduled to begin in mid-June.</w:t>
      </w:r>
    </w:p>
    <w:p w14:paraId="00000013" w14:textId="77777777" w:rsidR="00E239AC" w:rsidRDefault="00000000">
      <w:pPr>
        <w:keepNext/>
        <w:spacing w:before="200" w:after="0"/>
      </w:pPr>
      <w:r>
        <w:rPr>
          <w:rFonts w:ascii="Calibri" w:eastAsia="Calibri" w:hAnsi="Calibri" w:cs="Calibri"/>
          <w:b/>
          <w:bCs/>
          <w:color w:val="000000"/>
          <w:sz w:val="26"/>
          <w:szCs w:val="26"/>
        </w:rPr>
        <w:t>Director of Hockey Update</w:t>
      </w:r>
    </w:p>
    <w:p w14:paraId="00000014" w14:textId="77777777" w:rsidR="00E239AC" w:rsidRDefault="00000000">
      <w:r>
        <w:t>Little Blackhawks reached out regarding this year’s program. Confirmation is pending before registration is opened.</w:t>
      </w:r>
    </w:p>
    <w:p w14:paraId="00000015" w14:textId="77777777" w:rsidR="00E239AC" w:rsidRDefault="00000000">
      <w:r>
        <w:t>Bootcamp is planned for the week after Labor Day, with tryouts the following week. Checking clinics are being considered in August and prior to the start of the season.</w:t>
      </w:r>
    </w:p>
    <w:p w14:paraId="00000016" w14:textId="77777777" w:rsidR="00E239AC" w:rsidRDefault="00000000">
      <w:pPr>
        <w:rPr>
          <w:rFonts w:ascii="Calibri" w:eastAsia="Calibri" w:hAnsi="Calibri" w:cs="Calibri"/>
          <w:b/>
          <w:bCs/>
          <w:color w:val="000000"/>
          <w:sz w:val="26"/>
          <w:szCs w:val="26"/>
        </w:rPr>
      </w:pPr>
      <w:proofErr w:type="gramStart"/>
      <w:r>
        <w:rPr>
          <w:rFonts w:ascii="Calibri" w:eastAsia="Calibri" w:hAnsi="Calibri" w:cs="Calibri"/>
          <w:b/>
          <w:bCs/>
          <w:color w:val="000000"/>
          <w:sz w:val="26"/>
          <w:szCs w:val="26"/>
        </w:rPr>
        <w:t>Girls</w:t>
      </w:r>
      <w:proofErr w:type="gramEnd"/>
      <w:r>
        <w:rPr>
          <w:rFonts w:ascii="Calibri" w:eastAsia="Calibri" w:hAnsi="Calibri" w:cs="Calibri"/>
          <w:b/>
          <w:bCs/>
          <w:color w:val="000000"/>
          <w:sz w:val="26"/>
          <w:szCs w:val="26"/>
        </w:rPr>
        <w:t xml:space="preserve"> Hockey Update</w:t>
      </w:r>
    </w:p>
    <w:p w14:paraId="00000017" w14:textId="77777777" w:rsidR="00E239AC" w:rsidRDefault="00000000">
      <w:r>
        <w:lastRenderedPageBreak/>
        <w:t>Prior year costs were reviewed, and the upcoming budget was discussed. Motion to approve using remaining funds from the prior year to increase jerseys for the program by Cody Lytle, seconded by Chad Wilwert. All in favor; motion carried.</w:t>
      </w:r>
    </w:p>
    <w:p w14:paraId="00000018" w14:textId="77777777" w:rsidR="00E239AC" w:rsidRDefault="00000000">
      <w:pPr>
        <w:keepNext/>
        <w:spacing w:before="200" w:after="0"/>
      </w:pPr>
      <w:r>
        <w:rPr>
          <w:rFonts w:ascii="Calibri" w:eastAsia="Calibri" w:hAnsi="Calibri" w:cs="Calibri"/>
          <w:b/>
          <w:bCs/>
          <w:color w:val="000000"/>
          <w:sz w:val="26"/>
          <w:szCs w:val="26"/>
        </w:rPr>
        <w:t>Upcoming Dates</w:t>
      </w:r>
    </w:p>
    <w:p w14:paraId="00000019" w14:textId="77777777" w:rsidR="00E239AC" w:rsidRDefault="00000000">
      <w:r>
        <w:t>Jersey fitting dates and swap meet scheduled for July 28 and July 29.</w:t>
      </w:r>
    </w:p>
    <w:p w14:paraId="0000001A" w14:textId="77777777" w:rsidR="00E239AC" w:rsidRDefault="00000000">
      <w:r>
        <w:t>Evaluation dates were discussed and will be finalized before the next meeting.</w:t>
      </w:r>
    </w:p>
    <w:p w14:paraId="0000001B" w14:textId="77777777" w:rsidR="00E239AC" w:rsidRDefault="00000000">
      <w:pPr>
        <w:keepNext/>
        <w:spacing w:before="200" w:after="0"/>
      </w:pPr>
      <w:r>
        <w:rPr>
          <w:rFonts w:ascii="Calibri" w:eastAsia="Calibri" w:hAnsi="Calibri" w:cs="Calibri"/>
          <w:b/>
          <w:bCs/>
          <w:color w:val="000000"/>
          <w:sz w:val="26"/>
          <w:szCs w:val="26"/>
        </w:rPr>
        <w:t>Travel Team Policy</w:t>
      </w:r>
    </w:p>
    <w:p w14:paraId="0000001C" w14:textId="77777777" w:rsidR="00E239AC" w:rsidRDefault="00000000">
      <w:r>
        <w:t xml:space="preserve">Travel team policy was discussed. Joe Hoffman will review and follow up with Cody Lytle. Birth </w:t>
      </w:r>
      <w:proofErr w:type="gramStart"/>
      <w:r>
        <w:t>years</w:t>
      </w:r>
      <w:proofErr w:type="gramEnd"/>
      <w:r>
        <w:t xml:space="preserve"> and fees need to be updated.</w:t>
      </w:r>
    </w:p>
    <w:p w14:paraId="0000001D" w14:textId="77777777" w:rsidR="00E239AC" w:rsidRDefault="00000000">
      <w:pPr>
        <w:keepNext/>
        <w:spacing w:before="200" w:after="0"/>
      </w:pPr>
      <w:r>
        <w:rPr>
          <w:rFonts w:ascii="Calibri" w:eastAsia="Calibri" w:hAnsi="Calibri" w:cs="Calibri"/>
          <w:b/>
          <w:bCs/>
          <w:color w:val="000000"/>
          <w:sz w:val="26"/>
          <w:szCs w:val="26"/>
        </w:rPr>
        <w:t>Adjournment</w:t>
      </w:r>
    </w:p>
    <w:p w14:paraId="0000001E" w14:textId="77777777" w:rsidR="00E239AC" w:rsidRDefault="00000000">
      <w:r>
        <w:t>Motion to adjourn by Cody Lytle, seconded by Chad Wilwert. Meeting adjourned at 7:44 PM.</w:t>
      </w:r>
    </w:p>
    <w:sectPr w:rsidR="00E239AC">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9EF66E9B-EDE6-4231-9D3C-57F9AC2CD8FA}"/>
  </w:font>
  <w:font w:name="Calibri">
    <w:panose1 w:val="020F0502020204030204"/>
    <w:charset w:val="00"/>
    <w:family w:val="swiss"/>
    <w:pitch w:val="variable"/>
    <w:sig w:usb0="E4002EFF" w:usb1="C200247B" w:usb2="00000009" w:usb3="00000000" w:csb0="000001FF" w:csb1="00000000"/>
    <w:embedRegular r:id="rId2" w:fontKey="{343B8519-819A-4078-8A56-6B6985E6A3AF}"/>
    <w:embedBold r:id="rId3" w:fontKey="{4E987F67-3185-4410-8F11-E6B10E0E2FE8}"/>
    <w:embedItalic r:id="rId4" w:fontKey="{9381E96A-F4F1-4C06-91A0-A0A48B2277F9}"/>
    <w:embedBoldItalic r:id="rId5" w:fontKey="{1551BBD0-C2A0-4885-ACE9-B2B0ECE4A984}"/>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9AC"/>
    <w:rsid w:val="0086289C"/>
    <w:rsid w:val="00B423AE"/>
    <w:rsid w:val="00E23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D0DAF7-0987-47C0-95DF-95781FF0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M. Wilwert</dc:creator>
  <cp:lastModifiedBy>Chad M. Wilwert</cp:lastModifiedBy>
  <cp:revision>2</cp:revision>
  <dcterms:created xsi:type="dcterms:W3CDTF">2026-07-15T13:28:00Z</dcterms:created>
  <dcterms:modified xsi:type="dcterms:W3CDTF">2026-07-15T13:28:00Z</dcterms:modified>
</cp:coreProperties>
</file>